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8A" w:rsidRDefault="007A628A" w:rsidP="007A628A">
      <w:pPr>
        <w:pStyle w:val="Bezmezer"/>
        <w:ind w:right="-113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2</w:t>
      </w:r>
      <w:r w:rsidR="007266D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2018              </w:t>
      </w:r>
    </w:p>
    <w:p w:rsidR="007A628A" w:rsidRPr="00B46A3E" w:rsidRDefault="007A628A" w:rsidP="007A628A">
      <w:pPr>
        <w:pStyle w:val="Bezmezer"/>
        <w:rPr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3E">
        <w:rPr>
          <w:rFonts w:ascii="Times New Roman" w:hAnsi="Times New Roman"/>
          <w:b/>
          <w:sz w:val="36"/>
          <w:szCs w:val="36"/>
          <w:u w:val="single"/>
        </w:rPr>
        <w:t>Zápis ze zasedání zastupite</w:t>
      </w:r>
      <w:r>
        <w:rPr>
          <w:rFonts w:ascii="Times New Roman" w:hAnsi="Times New Roman"/>
          <w:b/>
          <w:sz w:val="36"/>
          <w:szCs w:val="36"/>
          <w:u w:val="single"/>
        </w:rPr>
        <w:t>lstva obce Smědčice ze dne 14.2.2018</w:t>
      </w:r>
      <w:r w:rsidRPr="00B46A3E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7A628A" w:rsidRDefault="007A628A" w:rsidP="007A628A">
      <w:pPr>
        <w:pStyle w:val="Bezmezer"/>
        <w:rPr>
          <w:rFonts w:ascii="Times New Roman" w:hAnsi="Times New Roman"/>
          <w:sz w:val="24"/>
          <w:szCs w:val="24"/>
        </w:rPr>
      </w:pPr>
    </w:p>
    <w:p w:rsidR="007A628A" w:rsidRPr="00B46A3E" w:rsidRDefault="007A628A" w:rsidP="007A628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 </w:t>
      </w:r>
      <w:proofErr w:type="gramStart"/>
      <w:r>
        <w:rPr>
          <w:rFonts w:ascii="Times New Roman" w:hAnsi="Times New Roman"/>
          <w:sz w:val="24"/>
          <w:szCs w:val="24"/>
        </w:rPr>
        <w:t>konání :</w:t>
      </w:r>
      <w:proofErr w:type="gramEnd"/>
      <w:r>
        <w:rPr>
          <w:rFonts w:ascii="Times New Roman" w:hAnsi="Times New Roman"/>
          <w:sz w:val="24"/>
          <w:szCs w:val="24"/>
        </w:rPr>
        <w:t>14.2.2018</w:t>
      </w:r>
      <w:r w:rsidRPr="00B46A3E">
        <w:rPr>
          <w:rFonts w:ascii="Times New Roman" w:hAnsi="Times New Roman"/>
          <w:sz w:val="24"/>
          <w:szCs w:val="24"/>
        </w:rPr>
        <w:t xml:space="preserve"> v 18.00 hod</w:t>
      </w:r>
    </w:p>
    <w:p w:rsidR="007A628A" w:rsidRPr="00B46A3E" w:rsidRDefault="007A628A" w:rsidP="007A628A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Místo konání: Obecní úřad</w:t>
      </w:r>
    </w:p>
    <w:p w:rsidR="007A628A" w:rsidRPr="00B46A3E" w:rsidRDefault="007A628A" w:rsidP="007A628A">
      <w:pPr>
        <w:pStyle w:val="Bezmezer"/>
        <w:rPr>
          <w:rFonts w:ascii="Times New Roman" w:hAnsi="Times New Roman"/>
          <w:sz w:val="24"/>
          <w:szCs w:val="24"/>
        </w:rPr>
      </w:pPr>
    </w:p>
    <w:p w:rsidR="007A628A" w:rsidRPr="00B46A3E" w:rsidRDefault="007A628A" w:rsidP="007A628A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Přítomni: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A3E">
        <w:rPr>
          <w:rFonts w:ascii="Times New Roman" w:hAnsi="Times New Roman"/>
          <w:sz w:val="24"/>
          <w:szCs w:val="24"/>
        </w:rPr>
        <w:t xml:space="preserve"> P. Šmídová, </w:t>
      </w:r>
      <w:r>
        <w:rPr>
          <w:rFonts w:ascii="Times New Roman" w:hAnsi="Times New Roman"/>
          <w:sz w:val="24"/>
          <w:szCs w:val="24"/>
        </w:rPr>
        <w:t>N. Konečná, K</w:t>
      </w:r>
      <w:r w:rsidRPr="00B46A3E">
        <w:rPr>
          <w:rFonts w:ascii="Times New Roman" w:hAnsi="Times New Roman"/>
          <w:sz w:val="24"/>
          <w:szCs w:val="24"/>
        </w:rPr>
        <w:t>. Hušek, Z. Skála</w:t>
      </w:r>
    </w:p>
    <w:p w:rsidR="007A628A" w:rsidRPr="00B46A3E" w:rsidRDefault="007A628A" w:rsidP="007A628A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Omluveni: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J.Šrédlová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M.Kurcová</w:t>
      </w:r>
      <w:proofErr w:type="spellEnd"/>
    </w:p>
    <w:p w:rsidR="007553D2" w:rsidRDefault="007553D2" w:rsidP="007A628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A628A" w:rsidRPr="00B46A3E" w:rsidRDefault="007A628A" w:rsidP="007A628A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Zastupitelstvo je usnášení</w:t>
      </w:r>
      <w:r w:rsidR="008D6153">
        <w:rPr>
          <w:rFonts w:ascii="Times New Roman" w:hAnsi="Times New Roman"/>
          <w:b/>
          <w:sz w:val="24"/>
          <w:szCs w:val="24"/>
        </w:rPr>
        <w:t xml:space="preserve"> </w:t>
      </w:r>
      <w:r w:rsidRPr="00B46A3E">
        <w:rPr>
          <w:rFonts w:ascii="Times New Roman" w:hAnsi="Times New Roman"/>
          <w:b/>
          <w:sz w:val="24"/>
          <w:szCs w:val="24"/>
        </w:rPr>
        <w:t>schopné</w:t>
      </w:r>
    </w:p>
    <w:p w:rsidR="007A628A" w:rsidRDefault="007A628A" w:rsidP="007A628A">
      <w:pPr>
        <w:pStyle w:val="Bezmezer"/>
        <w:rPr>
          <w:rFonts w:ascii="Times New Roman" w:hAnsi="Times New Roman"/>
          <w:sz w:val="24"/>
          <w:szCs w:val="24"/>
        </w:rPr>
      </w:pPr>
    </w:p>
    <w:p w:rsidR="007A628A" w:rsidRDefault="007A628A" w:rsidP="007A628A">
      <w:pPr>
        <w:pStyle w:val="Bezmezer"/>
        <w:rPr>
          <w:rFonts w:ascii="Times New Roman" w:hAnsi="Times New Roman"/>
          <w:sz w:val="24"/>
          <w:szCs w:val="24"/>
        </w:rPr>
      </w:pPr>
    </w:p>
    <w:p w:rsidR="007A628A" w:rsidRPr="00B46A3E" w:rsidRDefault="007A628A" w:rsidP="007A628A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B46A3E">
        <w:rPr>
          <w:rFonts w:ascii="Times New Roman" w:hAnsi="Times New Roman"/>
          <w:b/>
          <w:sz w:val="28"/>
          <w:szCs w:val="28"/>
          <w:u w:val="single"/>
        </w:rPr>
        <w:t>Schválený program zasedání zastupitelstva obce:</w:t>
      </w:r>
    </w:p>
    <w:p w:rsidR="007A628A" w:rsidRDefault="007A628A" w:rsidP="007A628A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7A628A" w:rsidRPr="00B46A3E" w:rsidRDefault="007A628A" w:rsidP="007A628A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1. Určení zapisovatele</w:t>
      </w:r>
    </w:p>
    <w:p w:rsidR="007A628A" w:rsidRPr="00B46A3E" w:rsidRDefault="007A628A" w:rsidP="007A628A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2. Volba ověřovatelů</w:t>
      </w:r>
    </w:p>
    <w:p w:rsidR="007A628A" w:rsidRDefault="007A628A" w:rsidP="007A628A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3. Schválení programu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Podání žádosti o dotaci-Plzeňský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kraj- </w:t>
      </w:r>
      <w:r w:rsidR="001E57B6">
        <w:rPr>
          <w:rFonts w:ascii="Times New Roman" w:hAnsi="Times New Roman"/>
          <w:b/>
          <w:sz w:val="24"/>
          <w:szCs w:val="24"/>
        </w:rPr>
        <w:t>oprava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vodní nádrže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Schválení smlouvy s ČEZ, VB </w:t>
      </w:r>
      <w:proofErr w:type="spellStart"/>
      <w:r w:rsidR="005C679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NN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na pozemku č.p. 67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="001E57B6">
        <w:rPr>
          <w:rFonts w:ascii="Times New Roman" w:hAnsi="Times New Roman"/>
          <w:b/>
          <w:sz w:val="24"/>
          <w:szCs w:val="24"/>
        </w:rPr>
        <w:t xml:space="preserve"> </w:t>
      </w:r>
      <w:r w:rsidR="00BC3097">
        <w:rPr>
          <w:rFonts w:ascii="Times New Roman" w:hAnsi="Times New Roman"/>
          <w:b/>
          <w:sz w:val="24"/>
          <w:szCs w:val="24"/>
        </w:rPr>
        <w:t>Pastevní ustájení koní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7.</w:t>
      </w:r>
      <w:r w:rsidR="001E57B6">
        <w:rPr>
          <w:rFonts w:ascii="Times New Roman" w:hAnsi="Times New Roman"/>
          <w:b/>
          <w:sz w:val="24"/>
          <w:szCs w:val="24"/>
        </w:rPr>
        <w:t xml:space="preserve"> Stav úhrad nájemce hospody</w:t>
      </w:r>
      <w:r w:rsidR="00BC3097">
        <w:rPr>
          <w:rFonts w:ascii="Times New Roman" w:hAnsi="Times New Roman"/>
          <w:b/>
          <w:sz w:val="24"/>
          <w:szCs w:val="24"/>
        </w:rPr>
        <w:t xml:space="preserve"> ke konci r.</w:t>
      </w:r>
      <w:r w:rsidR="005C679B">
        <w:rPr>
          <w:rFonts w:ascii="Times New Roman" w:hAnsi="Times New Roman"/>
          <w:b/>
          <w:sz w:val="24"/>
          <w:szCs w:val="24"/>
        </w:rPr>
        <w:t xml:space="preserve"> </w:t>
      </w:r>
      <w:r w:rsidR="00BC3097">
        <w:rPr>
          <w:rFonts w:ascii="Times New Roman" w:hAnsi="Times New Roman"/>
          <w:b/>
          <w:sz w:val="24"/>
          <w:szCs w:val="24"/>
        </w:rPr>
        <w:t>2017</w:t>
      </w:r>
    </w:p>
    <w:p w:rsidR="00C02FF0" w:rsidRDefault="00C02FF0" w:rsidP="00C02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Veřejné osvětlení</w:t>
      </w:r>
    </w:p>
    <w:p w:rsidR="00BC3097" w:rsidRDefault="00C02FF0" w:rsidP="004B2556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B2556" w:rsidRPr="00B46A3E">
        <w:rPr>
          <w:b/>
          <w:sz w:val="24"/>
          <w:szCs w:val="24"/>
        </w:rPr>
        <w:t>.</w:t>
      </w:r>
      <w:proofErr w:type="gramStart"/>
      <w:r w:rsidR="00BC3097">
        <w:rPr>
          <w:b/>
          <w:sz w:val="24"/>
          <w:szCs w:val="24"/>
        </w:rPr>
        <w:t>Různé- vlajka</w:t>
      </w:r>
      <w:proofErr w:type="gramEnd"/>
      <w:r w:rsidR="00BC3097">
        <w:rPr>
          <w:b/>
          <w:sz w:val="24"/>
          <w:szCs w:val="24"/>
        </w:rPr>
        <w:t xml:space="preserve"> Tibet</w:t>
      </w:r>
    </w:p>
    <w:p w:rsidR="00BC3097" w:rsidRDefault="00BC3097" w:rsidP="004B25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- smlouv</w:t>
      </w:r>
      <w:r w:rsidR="001E57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– Veřejné pohřebiště</w:t>
      </w:r>
      <w:r w:rsidR="004B2556" w:rsidRPr="00B46A3E">
        <w:rPr>
          <w:b/>
          <w:sz w:val="24"/>
          <w:szCs w:val="24"/>
        </w:rPr>
        <w:t xml:space="preserve"> </w:t>
      </w:r>
    </w:p>
    <w:p w:rsidR="00BC3097" w:rsidRDefault="00BC3097" w:rsidP="004B25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- přístřeš</w:t>
      </w:r>
      <w:r w:rsidR="001E57B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 w:rsidR="001E57B6">
        <w:rPr>
          <w:b/>
          <w:sz w:val="24"/>
          <w:szCs w:val="24"/>
        </w:rPr>
        <w:t xml:space="preserve"> autobusové </w:t>
      </w:r>
      <w:r>
        <w:rPr>
          <w:b/>
          <w:sz w:val="24"/>
          <w:szCs w:val="24"/>
        </w:rPr>
        <w:t>zastávky</w:t>
      </w:r>
    </w:p>
    <w:p w:rsidR="004B2556" w:rsidRPr="00B46A3E" w:rsidRDefault="00BC3097" w:rsidP="004B255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9.Diskuze a připomínky občanů</w:t>
      </w:r>
    </w:p>
    <w:p w:rsidR="004B2556" w:rsidRPr="00B46A3E" w:rsidRDefault="004B2556" w:rsidP="004B2556">
      <w:pPr>
        <w:rPr>
          <w:b/>
          <w:sz w:val="24"/>
          <w:szCs w:val="24"/>
        </w:rPr>
      </w:pPr>
    </w:p>
    <w:p w:rsidR="004B2556" w:rsidRDefault="004B2556" w:rsidP="004B2556"/>
    <w:p w:rsidR="004B2556" w:rsidRPr="00B46A3E" w:rsidRDefault="004B2556" w:rsidP="004B2556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1. Zapisovatelem byla u</w:t>
      </w:r>
      <w:r w:rsidR="00CA4AE2">
        <w:rPr>
          <w:rFonts w:ascii="Times New Roman" w:hAnsi="Times New Roman"/>
          <w:b/>
          <w:sz w:val="24"/>
          <w:szCs w:val="24"/>
          <w:u w:val="single"/>
        </w:rPr>
        <w:t>r</w:t>
      </w:r>
      <w:r w:rsidRPr="00B46A3E">
        <w:rPr>
          <w:rFonts w:ascii="Times New Roman" w:hAnsi="Times New Roman"/>
          <w:b/>
          <w:sz w:val="24"/>
          <w:szCs w:val="24"/>
          <w:u w:val="single"/>
        </w:rPr>
        <w:t>čena</w:t>
      </w:r>
      <w:r w:rsidRPr="00B46A3E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476F93">
        <w:rPr>
          <w:rFonts w:ascii="Times New Roman" w:hAnsi="Times New Roman"/>
          <w:sz w:val="24"/>
          <w:szCs w:val="24"/>
        </w:rPr>
        <w:t>N.Konečná</w:t>
      </w:r>
      <w:proofErr w:type="spellEnd"/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Zdržel se 0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 w:rsidRPr="00B46A3E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proofErr w:type="gramStart"/>
      <w:r w:rsidRPr="00B46A3E">
        <w:rPr>
          <w:rFonts w:ascii="Times New Roman" w:hAnsi="Times New Roman"/>
          <w:sz w:val="24"/>
          <w:szCs w:val="24"/>
        </w:rPr>
        <w:t>Z.Skála</w:t>
      </w:r>
      <w:proofErr w:type="spellEnd"/>
      <w:r w:rsidRPr="00B46A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46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A3E">
        <w:rPr>
          <w:rFonts w:ascii="Times New Roman" w:hAnsi="Times New Roman"/>
          <w:sz w:val="24"/>
          <w:szCs w:val="24"/>
        </w:rPr>
        <w:t>Z.Hušek</w:t>
      </w:r>
      <w:proofErr w:type="spellEnd"/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B46A3E">
        <w:rPr>
          <w:rFonts w:ascii="Times New Roman" w:hAnsi="Times New Roman"/>
          <w:sz w:val="24"/>
          <w:szCs w:val="24"/>
        </w:rPr>
        <w:t xml:space="preserve">Pro  </w:t>
      </w:r>
      <w:r w:rsidR="00BC3097">
        <w:rPr>
          <w:rFonts w:ascii="Times New Roman" w:hAnsi="Times New Roman"/>
          <w:sz w:val="24"/>
          <w:szCs w:val="24"/>
        </w:rPr>
        <w:t>4</w:t>
      </w:r>
      <w:proofErr w:type="gramEnd"/>
      <w:r w:rsidRPr="00B46A3E">
        <w:rPr>
          <w:rFonts w:ascii="Times New Roman" w:hAnsi="Times New Roman"/>
          <w:sz w:val="24"/>
          <w:szCs w:val="24"/>
        </w:rPr>
        <w:t xml:space="preserve">            Proti 0           Zdržel se 0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 w:rsidRPr="00B46A3E">
        <w:rPr>
          <w:rFonts w:ascii="Times New Roman" w:hAnsi="Times New Roman"/>
          <w:sz w:val="24"/>
          <w:szCs w:val="24"/>
        </w:rPr>
        <w:t>navržený program zasedání</w:t>
      </w:r>
      <w:r w:rsidR="001E57B6">
        <w:rPr>
          <w:rFonts w:ascii="Times New Roman" w:hAnsi="Times New Roman"/>
          <w:sz w:val="24"/>
          <w:szCs w:val="24"/>
        </w:rPr>
        <w:t xml:space="preserve"> 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Zdržel se 0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476F93" w:rsidRDefault="004B2556" w:rsidP="004B2556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4. Zastupitelstvo obce schvaluje</w:t>
      </w:r>
      <w:r w:rsidRPr="00B46A3E">
        <w:rPr>
          <w:rFonts w:ascii="Times New Roman" w:hAnsi="Times New Roman"/>
          <w:b/>
          <w:sz w:val="24"/>
          <w:szCs w:val="24"/>
        </w:rPr>
        <w:t xml:space="preserve"> </w:t>
      </w:r>
      <w:r w:rsidR="007B0C67">
        <w:rPr>
          <w:rFonts w:ascii="Times New Roman" w:hAnsi="Times New Roman"/>
          <w:sz w:val="24"/>
          <w:szCs w:val="24"/>
        </w:rPr>
        <w:t>podání žádosti o dotaci od Plzeňského kraje na opravu místní vodní nádrže,</w:t>
      </w:r>
      <w:r w:rsidR="001E57B6">
        <w:rPr>
          <w:rFonts w:ascii="Times New Roman" w:hAnsi="Times New Roman"/>
          <w:sz w:val="24"/>
          <w:szCs w:val="24"/>
        </w:rPr>
        <w:t xml:space="preserve"> </w:t>
      </w:r>
      <w:r w:rsidR="007B0C67">
        <w:rPr>
          <w:rFonts w:ascii="Times New Roman" w:hAnsi="Times New Roman"/>
          <w:sz w:val="24"/>
          <w:szCs w:val="24"/>
        </w:rPr>
        <w:t>(přítok</w:t>
      </w:r>
      <w:r w:rsidR="001E57B6">
        <w:rPr>
          <w:rFonts w:ascii="Times New Roman" w:hAnsi="Times New Roman"/>
          <w:sz w:val="24"/>
          <w:szCs w:val="24"/>
        </w:rPr>
        <w:t xml:space="preserve"> od </w:t>
      </w:r>
      <w:proofErr w:type="gramStart"/>
      <w:r w:rsidR="001E57B6">
        <w:rPr>
          <w:rFonts w:ascii="Times New Roman" w:hAnsi="Times New Roman"/>
          <w:sz w:val="24"/>
          <w:szCs w:val="24"/>
        </w:rPr>
        <w:t xml:space="preserve">jímek </w:t>
      </w:r>
      <w:r w:rsidR="007B0C67">
        <w:rPr>
          <w:rFonts w:ascii="Times New Roman" w:hAnsi="Times New Roman"/>
          <w:sz w:val="24"/>
          <w:szCs w:val="24"/>
        </w:rPr>
        <w:t>,uvolněné</w:t>
      </w:r>
      <w:proofErr w:type="gramEnd"/>
      <w:r w:rsidR="007B0C67">
        <w:rPr>
          <w:rFonts w:ascii="Times New Roman" w:hAnsi="Times New Roman"/>
          <w:sz w:val="24"/>
          <w:szCs w:val="24"/>
        </w:rPr>
        <w:t xml:space="preserve"> desky, dno , zábradlí)</w:t>
      </w:r>
    </w:p>
    <w:p w:rsidR="004B2556" w:rsidRPr="00476F93" w:rsidRDefault="004B2556" w:rsidP="004B2556">
      <w:pPr>
        <w:pStyle w:val="Bezmezer"/>
        <w:rPr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 xml:space="preserve">Pro 4             Proti 0 </w:t>
      </w:r>
      <w:r w:rsidR="007B0C67">
        <w:rPr>
          <w:rFonts w:ascii="Times New Roman" w:hAnsi="Times New Roman"/>
          <w:sz w:val="24"/>
          <w:szCs w:val="24"/>
        </w:rPr>
        <w:t xml:space="preserve">          Zdržel se 0</w:t>
      </w:r>
      <w:r w:rsidR="007B0C67">
        <w:rPr>
          <w:rFonts w:ascii="Times New Roman" w:hAnsi="Times New Roman"/>
          <w:sz w:val="24"/>
          <w:szCs w:val="24"/>
        </w:rPr>
        <w:tab/>
        <w:t xml:space="preserve">č.j. </w:t>
      </w:r>
      <w:r w:rsidR="007266DF">
        <w:rPr>
          <w:rFonts w:ascii="Times New Roman" w:hAnsi="Times New Roman"/>
          <w:sz w:val="24"/>
          <w:szCs w:val="24"/>
        </w:rPr>
        <w:t>4/2018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4B2556" w:rsidRPr="00BE5595" w:rsidRDefault="00E438FA" w:rsidP="004B255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4B2556" w:rsidRPr="00B46A3E">
        <w:rPr>
          <w:rFonts w:ascii="Times New Roman" w:hAnsi="Times New Roman"/>
          <w:b/>
          <w:sz w:val="24"/>
          <w:szCs w:val="24"/>
          <w:u w:val="single"/>
        </w:rPr>
        <w:t xml:space="preserve">. Zastupitelstvo obce schvaluje </w:t>
      </w:r>
      <w:r w:rsidR="007B0C67" w:rsidRPr="00BE5595">
        <w:rPr>
          <w:rFonts w:ascii="Times New Roman" w:hAnsi="Times New Roman"/>
          <w:sz w:val="24"/>
          <w:szCs w:val="24"/>
        </w:rPr>
        <w:t xml:space="preserve">smlouvu s ČEZ, VB </w:t>
      </w:r>
      <w:proofErr w:type="spellStart"/>
      <w:r w:rsidR="005C679B">
        <w:rPr>
          <w:rFonts w:ascii="Times New Roman" w:hAnsi="Times New Roman"/>
          <w:sz w:val="24"/>
          <w:szCs w:val="24"/>
        </w:rPr>
        <w:t>v</w:t>
      </w:r>
      <w:r w:rsidR="007B0C67" w:rsidRPr="00BE5595">
        <w:rPr>
          <w:rFonts w:ascii="Times New Roman" w:hAnsi="Times New Roman"/>
          <w:sz w:val="24"/>
          <w:szCs w:val="24"/>
        </w:rPr>
        <w:t>NN</w:t>
      </w:r>
      <w:proofErr w:type="spellEnd"/>
      <w:r w:rsidR="007B0C67" w:rsidRPr="00BE5595">
        <w:rPr>
          <w:rFonts w:ascii="Times New Roman" w:hAnsi="Times New Roman"/>
          <w:sz w:val="24"/>
          <w:szCs w:val="24"/>
        </w:rPr>
        <w:t xml:space="preserve"> na pozemku č.p. 67</w:t>
      </w:r>
      <w:r w:rsidR="007B0C67" w:rsidRPr="00BE5595">
        <w:rPr>
          <w:sz w:val="24"/>
          <w:szCs w:val="24"/>
        </w:rPr>
        <w:t xml:space="preserve"> </w:t>
      </w:r>
      <w:r w:rsidR="001E57B6">
        <w:rPr>
          <w:sz w:val="24"/>
          <w:szCs w:val="24"/>
        </w:rPr>
        <w:t>ulož</w:t>
      </w:r>
      <w:r w:rsidR="005C679B">
        <w:rPr>
          <w:sz w:val="24"/>
          <w:szCs w:val="24"/>
        </w:rPr>
        <w:t>ení</w:t>
      </w:r>
      <w:r w:rsidR="001E57B6">
        <w:rPr>
          <w:sz w:val="24"/>
          <w:szCs w:val="24"/>
        </w:rPr>
        <w:t xml:space="preserve"> </w:t>
      </w:r>
      <w:r w:rsidR="00D72FB2" w:rsidRPr="00BE5595">
        <w:rPr>
          <w:sz w:val="24"/>
          <w:szCs w:val="24"/>
        </w:rPr>
        <w:t>elektrické</w:t>
      </w:r>
      <w:r w:rsidR="005C679B">
        <w:rPr>
          <w:sz w:val="24"/>
          <w:szCs w:val="24"/>
        </w:rPr>
        <w:t>ho</w:t>
      </w:r>
      <w:r w:rsidR="00D72FB2" w:rsidRPr="00BE5595">
        <w:rPr>
          <w:sz w:val="24"/>
          <w:szCs w:val="24"/>
        </w:rPr>
        <w:t xml:space="preserve"> </w:t>
      </w:r>
      <w:r w:rsidR="005C679B">
        <w:rPr>
          <w:sz w:val="24"/>
          <w:szCs w:val="24"/>
        </w:rPr>
        <w:t>připojení</w:t>
      </w:r>
      <w:r w:rsidR="00D72FB2" w:rsidRPr="00BE5595">
        <w:rPr>
          <w:sz w:val="24"/>
          <w:szCs w:val="24"/>
        </w:rPr>
        <w:t xml:space="preserve"> </w:t>
      </w:r>
      <w:r w:rsidR="007B0C67" w:rsidRPr="00BE5595">
        <w:rPr>
          <w:sz w:val="24"/>
          <w:szCs w:val="24"/>
        </w:rPr>
        <w:t>přes obecní pozemek 54/1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</w:t>
      </w:r>
      <w:r w:rsidR="007B0C67">
        <w:rPr>
          <w:rFonts w:ascii="Times New Roman" w:hAnsi="Times New Roman"/>
          <w:sz w:val="24"/>
          <w:szCs w:val="24"/>
        </w:rPr>
        <w:t xml:space="preserve">žel se 0              č.j. </w:t>
      </w:r>
      <w:r w:rsidR="007266DF">
        <w:rPr>
          <w:rFonts w:ascii="Times New Roman" w:hAnsi="Times New Roman"/>
          <w:sz w:val="24"/>
          <w:szCs w:val="24"/>
        </w:rPr>
        <w:t>5/2018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BE5595" w:rsidRDefault="004B2556" w:rsidP="004B2556">
      <w:pPr>
        <w:spacing w:before="100" w:after="100"/>
        <w:rPr>
          <w:rFonts w:ascii="Times New Roman" w:hAnsi="Times New Roman"/>
          <w:b/>
          <w:sz w:val="24"/>
          <w:szCs w:val="24"/>
          <w:u w:val="single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6</w:t>
      </w:r>
      <w:r w:rsidR="00D72FB2">
        <w:rPr>
          <w:rFonts w:ascii="Times New Roman" w:hAnsi="Times New Roman"/>
          <w:b/>
          <w:sz w:val="24"/>
          <w:szCs w:val="24"/>
          <w:u w:val="single"/>
        </w:rPr>
        <w:t>. Zastupitelstvo bere na vědomí</w:t>
      </w:r>
      <w:r w:rsidR="00226547">
        <w:rPr>
          <w:rFonts w:ascii="Times New Roman" w:hAnsi="Times New Roman"/>
          <w:b/>
          <w:sz w:val="24"/>
          <w:szCs w:val="24"/>
          <w:u w:val="single"/>
        </w:rPr>
        <w:t xml:space="preserve"> projektovou dokumentaci k ustájení </w:t>
      </w:r>
      <w:r w:rsidR="00BE5595">
        <w:rPr>
          <w:rFonts w:ascii="Times New Roman" w:hAnsi="Times New Roman"/>
          <w:b/>
          <w:sz w:val="24"/>
          <w:szCs w:val="24"/>
          <w:u w:val="single"/>
        </w:rPr>
        <w:t>koní</w:t>
      </w:r>
      <w:r w:rsidR="0022654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2002A" w:rsidRPr="00226547" w:rsidRDefault="00226547" w:rsidP="0072002A">
      <w:pPr>
        <w:spacing w:before="100" w:after="100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přístřešek</w:t>
      </w:r>
      <w:proofErr w:type="gramEnd"/>
      <w:r>
        <w:rPr>
          <w:rFonts w:ascii="Times New Roman" w:hAnsi="Times New Roman"/>
          <w:sz w:val="24"/>
          <w:szCs w:val="24"/>
        </w:rPr>
        <w:t>,krmeliště,vrtná</w:t>
      </w:r>
      <w:proofErr w:type="spellEnd"/>
      <w:r>
        <w:rPr>
          <w:rFonts w:ascii="Times New Roman" w:hAnsi="Times New Roman"/>
          <w:sz w:val="24"/>
          <w:szCs w:val="24"/>
        </w:rPr>
        <w:t xml:space="preserve"> studna, oplocení.</w:t>
      </w:r>
      <w:r w:rsidR="00BE5595">
        <w:rPr>
          <w:rFonts w:ascii="Times New Roman" w:hAnsi="Times New Roman"/>
          <w:sz w:val="24"/>
          <w:szCs w:val="24"/>
        </w:rPr>
        <w:t>)</w:t>
      </w:r>
      <w:r w:rsidR="0072002A">
        <w:rPr>
          <w:rFonts w:ascii="Times New Roman" w:hAnsi="Times New Roman"/>
          <w:sz w:val="24"/>
          <w:szCs w:val="24"/>
        </w:rPr>
        <w:t xml:space="preserve"> Pozemek č.p. 304</w:t>
      </w:r>
    </w:p>
    <w:p w:rsidR="004B2556" w:rsidRDefault="004B2556" w:rsidP="004B2556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4B2556" w:rsidRPr="00B46A3E" w:rsidRDefault="00226547" w:rsidP="004B255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7. Zastupitelstvo bere na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vědomí</w:t>
      </w:r>
      <w:r w:rsidRPr="00226547">
        <w:rPr>
          <w:sz w:val="24"/>
          <w:szCs w:val="24"/>
        </w:rPr>
        <w:t xml:space="preserve"> </w:t>
      </w:r>
      <w:r>
        <w:rPr>
          <w:sz w:val="24"/>
          <w:szCs w:val="24"/>
        </w:rPr>
        <w:t>,že</w:t>
      </w:r>
      <w:proofErr w:type="gramEnd"/>
      <w:r>
        <w:rPr>
          <w:sz w:val="24"/>
          <w:szCs w:val="24"/>
        </w:rPr>
        <w:t xml:space="preserve"> dlužná částka</w:t>
      </w:r>
      <w:r w:rsidRPr="00B46A3E">
        <w:rPr>
          <w:sz w:val="24"/>
          <w:szCs w:val="24"/>
        </w:rPr>
        <w:t xml:space="preserve"> za elektřinu-pohostinství</w:t>
      </w:r>
      <w:r w:rsidRPr="00B46A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sz w:val="24"/>
          <w:szCs w:val="24"/>
        </w:rPr>
        <w:t xml:space="preserve"> ( </w:t>
      </w:r>
      <w:r w:rsidR="00FB326F">
        <w:rPr>
          <w:sz w:val="24"/>
          <w:szCs w:val="24"/>
        </w:rPr>
        <w:t>5,690Kč</w:t>
      </w:r>
      <w:r w:rsidR="001E57B6">
        <w:rPr>
          <w:sz w:val="24"/>
          <w:szCs w:val="24"/>
        </w:rPr>
        <w:t xml:space="preserve"> + následující spotřeba do 31.12.2017</w:t>
      </w:r>
      <w:r w:rsidR="00FB326F">
        <w:rPr>
          <w:sz w:val="24"/>
          <w:szCs w:val="24"/>
        </w:rPr>
        <w:t>) byla splacena ke dni</w:t>
      </w:r>
      <w:r>
        <w:rPr>
          <w:sz w:val="24"/>
          <w:szCs w:val="24"/>
        </w:rPr>
        <w:t xml:space="preserve"> 31.1</w:t>
      </w:r>
      <w:r w:rsidR="001E57B6">
        <w:rPr>
          <w:sz w:val="24"/>
          <w:szCs w:val="24"/>
        </w:rPr>
        <w:t>2</w:t>
      </w:r>
      <w:r>
        <w:rPr>
          <w:sz w:val="24"/>
          <w:szCs w:val="24"/>
        </w:rPr>
        <w:t>.2017</w:t>
      </w:r>
      <w:r w:rsidR="001E57B6">
        <w:rPr>
          <w:sz w:val="24"/>
          <w:szCs w:val="24"/>
        </w:rPr>
        <w:t xml:space="preserve">, poplatky za elektřinu jsou vyrovnány </w:t>
      </w: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FF31B2" w:rsidRDefault="00FF31B2" w:rsidP="00FF31B2">
      <w:pPr>
        <w:pStyle w:val="Bezmezer"/>
        <w:rPr>
          <w:sz w:val="24"/>
          <w:szCs w:val="24"/>
        </w:rPr>
      </w:pPr>
    </w:p>
    <w:p w:rsidR="00C02FF0" w:rsidRDefault="00FB326F" w:rsidP="00C02FF0">
      <w:pPr>
        <w:pStyle w:val="Bezmez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8.</w:t>
      </w:r>
      <w:r w:rsidR="00C02FF0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 w:rsidR="00C02FF0" w:rsidRPr="00C02FF0">
        <w:rPr>
          <w:sz w:val="24"/>
          <w:szCs w:val="24"/>
        </w:rPr>
        <w:t xml:space="preserve"> </w:t>
      </w:r>
      <w:r w:rsidR="00C02FF0">
        <w:rPr>
          <w:sz w:val="24"/>
          <w:szCs w:val="24"/>
        </w:rPr>
        <w:t xml:space="preserve">provedení </w:t>
      </w:r>
      <w:r w:rsidR="003B7177">
        <w:rPr>
          <w:sz w:val="24"/>
          <w:szCs w:val="24"/>
        </w:rPr>
        <w:t>studie proveditelnosti</w:t>
      </w:r>
      <w:r w:rsidR="00BC5A15">
        <w:rPr>
          <w:sz w:val="24"/>
          <w:szCs w:val="24"/>
        </w:rPr>
        <w:t xml:space="preserve"> dokončení </w:t>
      </w:r>
      <w:r w:rsidR="00C02FF0">
        <w:rPr>
          <w:sz w:val="24"/>
          <w:szCs w:val="24"/>
        </w:rPr>
        <w:t xml:space="preserve">veřejného osvětlení – bude osloven projektant na dokončení </w:t>
      </w:r>
      <w:r w:rsidR="003B7177">
        <w:rPr>
          <w:sz w:val="24"/>
          <w:szCs w:val="24"/>
        </w:rPr>
        <w:t>studie</w:t>
      </w:r>
      <w:r w:rsidR="00C02FF0">
        <w:rPr>
          <w:sz w:val="24"/>
          <w:szCs w:val="24"/>
        </w:rPr>
        <w:t xml:space="preserve"> a osloveni i majitelé soukromích pozemků v ulicích Smědčic, aby se VO v obci dokončilo v</w:t>
      </w:r>
      <w:r w:rsidR="00BC5A15">
        <w:rPr>
          <w:sz w:val="24"/>
          <w:szCs w:val="24"/>
        </w:rPr>
        <w:t> </w:t>
      </w:r>
      <w:r w:rsidR="00C02FF0">
        <w:rPr>
          <w:sz w:val="24"/>
          <w:szCs w:val="24"/>
        </w:rPr>
        <w:t>místech</w:t>
      </w:r>
      <w:r w:rsidR="00BC5A15">
        <w:rPr>
          <w:sz w:val="24"/>
          <w:szCs w:val="24"/>
        </w:rPr>
        <w:t xml:space="preserve"> : p.č.510/4 boční ulice ze směru Litohlavy,p.č.672/4- boční ulice </w:t>
      </w:r>
      <w:proofErr w:type="spellStart"/>
      <w:r w:rsidR="00BC5A15">
        <w:rPr>
          <w:sz w:val="24"/>
          <w:szCs w:val="24"/>
        </w:rPr>
        <w:t>vl</w:t>
      </w:r>
      <w:proofErr w:type="spellEnd"/>
      <w:r w:rsidR="00BC5A15">
        <w:rPr>
          <w:sz w:val="24"/>
          <w:szCs w:val="24"/>
        </w:rPr>
        <w:t xml:space="preserve">. </w:t>
      </w:r>
      <w:r w:rsidR="006E5E37">
        <w:rPr>
          <w:sz w:val="24"/>
          <w:szCs w:val="24"/>
        </w:rPr>
        <w:t>pod pomníkem,p.č.431/8 a 431/3 vlevo pod pomníkem,p.č.429/1,505 a 503/1 komunikace od pomníku směr Bušovice</w:t>
      </w:r>
      <w:r w:rsidR="00E438FA">
        <w:rPr>
          <w:sz w:val="24"/>
          <w:szCs w:val="24"/>
        </w:rPr>
        <w:t xml:space="preserve">, </w:t>
      </w:r>
      <w:proofErr w:type="spellStart"/>
      <w:r w:rsidR="00E438FA">
        <w:rPr>
          <w:sz w:val="24"/>
          <w:szCs w:val="24"/>
        </w:rPr>
        <w:t>p.č</w:t>
      </w:r>
      <w:proofErr w:type="spellEnd"/>
      <w:r w:rsidR="00E438FA">
        <w:rPr>
          <w:sz w:val="24"/>
          <w:szCs w:val="24"/>
        </w:rPr>
        <w:t xml:space="preserve">. 502/27 spojovací ulice silnic směr Bušovice a Litohlavy, p.č.418/16 nad opěrnou zdí, rovnoběžná ulice se silnicí do </w:t>
      </w:r>
      <w:proofErr w:type="spellStart"/>
      <w:r w:rsidR="00E438FA">
        <w:rPr>
          <w:sz w:val="24"/>
          <w:szCs w:val="24"/>
        </w:rPr>
        <w:t>Chrástu,p.č</w:t>
      </w:r>
      <w:proofErr w:type="spellEnd"/>
      <w:r w:rsidR="00E438FA">
        <w:rPr>
          <w:sz w:val="24"/>
          <w:szCs w:val="24"/>
        </w:rPr>
        <w:t xml:space="preserve">. 418/25 a 78 kolmá komunikace ulice na komunikaci do Chrástu,p.č.418/8,418/27.Na pozemku </w:t>
      </w:r>
      <w:proofErr w:type="spellStart"/>
      <w:r w:rsidR="00E438FA">
        <w:rPr>
          <w:sz w:val="24"/>
          <w:szCs w:val="24"/>
        </w:rPr>
        <w:t>p.č</w:t>
      </w:r>
      <w:proofErr w:type="spellEnd"/>
      <w:r w:rsidR="00E438FA">
        <w:rPr>
          <w:sz w:val="24"/>
          <w:szCs w:val="24"/>
        </w:rPr>
        <w:t xml:space="preserve">. 62  a 433/7 VO nelze umístit, již konzultováno s projektantem (rybník, </w:t>
      </w:r>
      <w:r w:rsidR="005C679B">
        <w:rPr>
          <w:sz w:val="24"/>
          <w:szCs w:val="24"/>
        </w:rPr>
        <w:t>vV</w:t>
      </w:r>
      <w:bookmarkStart w:id="0" w:name="_GoBack"/>
      <w:bookmarkEnd w:id="0"/>
      <w:r w:rsidR="00884FA2">
        <w:rPr>
          <w:sz w:val="24"/>
          <w:szCs w:val="24"/>
        </w:rPr>
        <w:t>N</w:t>
      </w:r>
      <w:r w:rsidR="00E438FA">
        <w:rPr>
          <w:sz w:val="24"/>
          <w:szCs w:val="24"/>
        </w:rPr>
        <w:t>)</w:t>
      </w:r>
    </w:p>
    <w:p w:rsidR="00C02FF0" w:rsidRDefault="00C02FF0" w:rsidP="00C02FF0">
      <w:pPr>
        <w:pStyle w:val="Bezmezer"/>
        <w:rPr>
          <w:sz w:val="24"/>
          <w:szCs w:val="24"/>
        </w:rPr>
      </w:pPr>
    </w:p>
    <w:p w:rsidR="00C02FF0" w:rsidRDefault="00C02FF0" w:rsidP="00C02F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Pro4                  Proti 0         Zdržel se 0              č.j.</w:t>
      </w:r>
      <w:r w:rsidR="007266DF">
        <w:rPr>
          <w:sz w:val="24"/>
          <w:szCs w:val="24"/>
        </w:rPr>
        <w:t>6/2018</w:t>
      </w:r>
    </w:p>
    <w:p w:rsidR="00C02FF0" w:rsidRDefault="00C02FF0" w:rsidP="00FF31B2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C02FF0" w:rsidRDefault="00C02FF0" w:rsidP="00C02FF0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9.</w:t>
      </w:r>
      <w:r w:rsidR="00FB326F">
        <w:rPr>
          <w:rFonts w:ascii="Times New Roman" w:hAnsi="Times New Roman"/>
          <w:b/>
          <w:sz w:val="24"/>
          <w:szCs w:val="24"/>
          <w:u w:val="single"/>
        </w:rPr>
        <w:t xml:space="preserve"> Různé: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FF31B2" w:rsidRDefault="009A025D" w:rsidP="00C02FF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Zastupitelstvo obce bere na vědomí</w:t>
      </w:r>
      <w:r w:rsidR="00FF31B2">
        <w:rPr>
          <w:sz w:val="24"/>
          <w:szCs w:val="24"/>
        </w:rPr>
        <w:t xml:space="preserve"> </w:t>
      </w:r>
      <w:r w:rsidR="004642FE">
        <w:rPr>
          <w:sz w:val="24"/>
          <w:szCs w:val="24"/>
        </w:rPr>
        <w:t xml:space="preserve">žádost o </w:t>
      </w:r>
      <w:r w:rsidR="008E35F6">
        <w:rPr>
          <w:sz w:val="24"/>
          <w:szCs w:val="24"/>
        </w:rPr>
        <w:t>vyvěšení vlajky Tibetu</w:t>
      </w:r>
    </w:p>
    <w:p w:rsidR="008E35F6" w:rsidRDefault="00C02FF0" w:rsidP="00BE5595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Obec musí mít veřejné pohřebiště, nebo smlouvu s jinou obcí. Starostka o</w:t>
      </w:r>
      <w:r w:rsidR="008E35F6">
        <w:rPr>
          <w:sz w:val="24"/>
          <w:szCs w:val="24"/>
        </w:rPr>
        <w:t xml:space="preserve">sloví obec Bušovice </w:t>
      </w:r>
      <w:r>
        <w:rPr>
          <w:sz w:val="24"/>
          <w:szCs w:val="24"/>
        </w:rPr>
        <w:t>a projedná možnost</w:t>
      </w:r>
      <w:r w:rsidR="00E43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E35F6">
        <w:rPr>
          <w:sz w:val="24"/>
          <w:szCs w:val="24"/>
        </w:rPr>
        <w:t xml:space="preserve"> sepsání smlouvy o Veřejné</w:t>
      </w:r>
      <w:r>
        <w:rPr>
          <w:sz w:val="24"/>
          <w:szCs w:val="24"/>
        </w:rPr>
        <w:t>m</w:t>
      </w:r>
      <w:r w:rsidR="008E35F6">
        <w:rPr>
          <w:sz w:val="24"/>
          <w:szCs w:val="24"/>
        </w:rPr>
        <w:t xml:space="preserve"> pohřebišt</w:t>
      </w:r>
      <w:r>
        <w:rPr>
          <w:sz w:val="24"/>
          <w:szCs w:val="24"/>
        </w:rPr>
        <w:t>i</w:t>
      </w:r>
      <w:r w:rsidR="008E35F6">
        <w:rPr>
          <w:sz w:val="24"/>
          <w:szCs w:val="24"/>
        </w:rPr>
        <w:t xml:space="preserve"> na základě novely zákona 256/2001 sb. </w:t>
      </w:r>
      <w:r w:rsidR="00783D80">
        <w:rPr>
          <w:sz w:val="24"/>
          <w:szCs w:val="24"/>
        </w:rPr>
        <w:t>o</w:t>
      </w:r>
      <w:r w:rsidR="008E35F6">
        <w:rPr>
          <w:sz w:val="24"/>
          <w:szCs w:val="24"/>
        </w:rPr>
        <w:t xml:space="preserve"> pohřebnictví </w:t>
      </w:r>
      <w:r>
        <w:rPr>
          <w:sz w:val="24"/>
          <w:szCs w:val="24"/>
        </w:rPr>
        <w:t>§</w:t>
      </w:r>
      <w:r w:rsidR="008E35F6">
        <w:rPr>
          <w:sz w:val="24"/>
          <w:szCs w:val="24"/>
        </w:rPr>
        <w:t>16</w:t>
      </w:r>
    </w:p>
    <w:p w:rsidR="008E35F6" w:rsidRDefault="008E35F6" w:rsidP="00BE5595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Zastupitelstvo zjistí možnosti přístřešku na návsi</w:t>
      </w:r>
      <w:r w:rsidR="008D6153">
        <w:rPr>
          <w:sz w:val="24"/>
          <w:szCs w:val="24"/>
        </w:rPr>
        <w:t>.</w:t>
      </w:r>
      <w:r w:rsidR="00C02FF0">
        <w:rPr>
          <w:sz w:val="24"/>
          <w:szCs w:val="24"/>
        </w:rPr>
        <w:t xml:space="preserve"> Osloví odborníka v </w:t>
      </w:r>
      <w:proofErr w:type="gramStart"/>
      <w:r w:rsidR="00C02FF0">
        <w:rPr>
          <w:sz w:val="24"/>
          <w:szCs w:val="24"/>
        </w:rPr>
        <w:t xml:space="preserve">oblasti </w:t>
      </w:r>
      <w:r>
        <w:rPr>
          <w:sz w:val="24"/>
          <w:szCs w:val="24"/>
        </w:rPr>
        <w:t xml:space="preserve"> </w:t>
      </w:r>
      <w:r w:rsidR="00C02FF0">
        <w:rPr>
          <w:sz w:val="24"/>
          <w:szCs w:val="24"/>
        </w:rPr>
        <w:t>dopravy</w:t>
      </w:r>
      <w:proofErr w:type="gramEnd"/>
      <w:r w:rsidR="00C02FF0">
        <w:rPr>
          <w:sz w:val="24"/>
          <w:szCs w:val="24"/>
        </w:rPr>
        <w:t xml:space="preserve"> a požádá o </w:t>
      </w:r>
      <w:r>
        <w:rPr>
          <w:sz w:val="24"/>
          <w:szCs w:val="24"/>
        </w:rPr>
        <w:t>posouzení podmínek</w:t>
      </w:r>
      <w:r w:rsidR="00C02FF0">
        <w:rPr>
          <w:sz w:val="24"/>
          <w:szCs w:val="24"/>
        </w:rPr>
        <w:t xml:space="preserve"> </w:t>
      </w:r>
      <w:r>
        <w:rPr>
          <w:sz w:val="24"/>
          <w:szCs w:val="24"/>
        </w:rPr>
        <w:t>možnost</w:t>
      </w:r>
      <w:r w:rsidR="00C02FF0">
        <w:rPr>
          <w:sz w:val="24"/>
          <w:szCs w:val="24"/>
        </w:rPr>
        <w:t>í</w:t>
      </w:r>
      <w:r>
        <w:rPr>
          <w:sz w:val="24"/>
          <w:szCs w:val="24"/>
        </w:rPr>
        <w:t xml:space="preserve"> vzhledem k</w:t>
      </w:r>
      <w:r w:rsidR="008D6153">
        <w:rPr>
          <w:sz w:val="24"/>
          <w:szCs w:val="24"/>
        </w:rPr>
        <w:t> </w:t>
      </w:r>
      <w:r>
        <w:rPr>
          <w:sz w:val="24"/>
          <w:szCs w:val="24"/>
        </w:rPr>
        <w:t>dopravě</w:t>
      </w:r>
      <w:r w:rsidR="008D6153">
        <w:rPr>
          <w:sz w:val="24"/>
          <w:szCs w:val="24"/>
        </w:rPr>
        <w:t>, p</w:t>
      </w:r>
      <w:r w:rsidR="00BC5A15">
        <w:rPr>
          <w:sz w:val="24"/>
          <w:szCs w:val="24"/>
        </w:rPr>
        <w:t>řípadnému</w:t>
      </w:r>
      <w:r w:rsidR="008D6153">
        <w:rPr>
          <w:sz w:val="24"/>
          <w:szCs w:val="24"/>
        </w:rPr>
        <w:t xml:space="preserve"> chodníku</w:t>
      </w:r>
      <w:r>
        <w:rPr>
          <w:sz w:val="24"/>
          <w:szCs w:val="24"/>
        </w:rPr>
        <w:t xml:space="preserve"> a okolním domům. </w:t>
      </w:r>
    </w:p>
    <w:p w:rsidR="008E35F6" w:rsidRDefault="0072002A" w:rsidP="00FF31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E35F6">
        <w:rPr>
          <w:sz w:val="24"/>
          <w:szCs w:val="24"/>
        </w:rPr>
        <w:t>(Již jednou projednávané viz.  zápis 2013)</w:t>
      </w:r>
      <w:r w:rsidR="003E1C93">
        <w:rPr>
          <w:sz w:val="24"/>
          <w:szCs w:val="24"/>
        </w:rPr>
        <w:t xml:space="preserve"> bez nalezeného řešení</w:t>
      </w:r>
    </w:p>
    <w:p w:rsidR="008E35F6" w:rsidRDefault="008E35F6" w:rsidP="00FF31B2">
      <w:pPr>
        <w:pStyle w:val="Bezmezer"/>
        <w:rPr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sz w:val="24"/>
          <w:szCs w:val="24"/>
        </w:rPr>
      </w:pPr>
    </w:p>
    <w:p w:rsidR="004B2556" w:rsidRDefault="004B2556" w:rsidP="00783D80">
      <w:pPr>
        <w:pStyle w:val="Bezmezer"/>
        <w:rPr>
          <w:b/>
          <w:sz w:val="24"/>
          <w:szCs w:val="24"/>
          <w:u w:val="single"/>
        </w:rPr>
      </w:pPr>
      <w:r w:rsidRPr="00783D80">
        <w:rPr>
          <w:b/>
          <w:sz w:val="24"/>
          <w:szCs w:val="24"/>
          <w:u w:val="single"/>
        </w:rPr>
        <w:t xml:space="preserve">9. </w:t>
      </w:r>
      <w:r w:rsidR="00783D80" w:rsidRPr="00783D80">
        <w:rPr>
          <w:b/>
          <w:sz w:val="24"/>
          <w:szCs w:val="24"/>
          <w:u w:val="single"/>
        </w:rPr>
        <w:t>Diskuze a připomínky</w:t>
      </w:r>
    </w:p>
    <w:p w:rsidR="00783D80" w:rsidRDefault="003E1C93" w:rsidP="00783D8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</w:t>
      </w:r>
      <w:r w:rsidR="003B7177">
        <w:rPr>
          <w:sz w:val="24"/>
          <w:szCs w:val="24"/>
        </w:rPr>
        <w:t>b</w:t>
      </w:r>
      <w:r>
        <w:rPr>
          <w:sz w:val="24"/>
          <w:szCs w:val="24"/>
        </w:rPr>
        <w:t xml:space="preserve">čanka </w:t>
      </w:r>
      <w:r w:rsidR="00783D80">
        <w:rPr>
          <w:sz w:val="24"/>
          <w:szCs w:val="24"/>
        </w:rPr>
        <w:t xml:space="preserve">přišla </w:t>
      </w:r>
      <w:r w:rsidR="00E41F83">
        <w:rPr>
          <w:sz w:val="24"/>
          <w:szCs w:val="24"/>
        </w:rPr>
        <w:t xml:space="preserve">s upozorněním na </w:t>
      </w:r>
      <w:proofErr w:type="gramStart"/>
      <w:r w:rsidR="00E41F83">
        <w:rPr>
          <w:sz w:val="24"/>
          <w:szCs w:val="24"/>
        </w:rPr>
        <w:t>projíždějící  naložená</w:t>
      </w:r>
      <w:proofErr w:type="gramEnd"/>
      <w:r w:rsidR="00E41F83">
        <w:rPr>
          <w:sz w:val="24"/>
          <w:szCs w:val="24"/>
        </w:rPr>
        <w:t xml:space="preserve"> auta </w:t>
      </w:r>
      <w:r w:rsidR="00783D80">
        <w:rPr>
          <w:sz w:val="24"/>
          <w:szCs w:val="24"/>
        </w:rPr>
        <w:t>vezoucí dřevo</w:t>
      </w:r>
      <w:r>
        <w:rPr>
          <w:sz w:val="24"/>
          <w:szCs w:val="24"/>
        </w:rPr>
        <w:t xml:space="preserve"> a stavební materiál </w:t>
      </w:r>
      <w:r w:rsidR="00783D80">
        <w:rPr>
          <w:sz w:val="24"/>
          <w:szCs w:val="24"/>
        </w:rPr>
        <w:t xml:space="preserve"> obyvatelům </w:t>
      </w:r>
      <w:r>
        <w:rPr>
          <w:sz w:val="24"/>
          <w:szCs w:val="24"/>
        </w:rPr>
        <w:t xml:space="preserve"> Dolního </w:t>
      </w:r>
      <w:r w:rsidR="00783D80">
        <w:rPr>
          <w:sz w:val="24"/>
          <w:szCs w:val="24"/>
        </w:rPr>
        <w:t>Chr</w:t>
      </w:r>
      <w:r w:rsidR="0072002A">
        <w:rPr>
          <w:sz w:val="24"/>
          <w:szCs w:val="24"/>
        </w:rPr>
        <w:t xml:space="preserve">ástu. Cesta přes </w:t>
      </w:r>
      <w:proofErr w:type="spellStart"/>
      <w:r w:rsidR="0072002A">
        <w:rPr>
          <w:sz w:val="24"/>
          <w:szCs w:val="24"/>
        </w:rPr>
        <w:t>Liš</w:t>
      </w:r>
      <w:r w:rsidR="00783D80">
        <w:rPr>
          <w:sz w:val="24"/>
          <w:szCs w:val="24"/>
        </w:rPr>
        <w:t>kárnu</w:t>
      </w:r>
      <w:proofErr w:type="spellEnd"/>
      <w:r w:rsidR="00783D80">
        <w:rPr>
          <w:sz w:val="24"/>
          <w:szCs w:val="24"/>
        </w:rPr>
        <w:t xml:space="preserve"> se tak demoluje,</w:t>
      </w:r>
      <w:r w:rsidR="003B7177">
        <w:rPr>
          <w:sz w:val="24"/>
          <w:szCs w:val="24"/>
        </w:rPr>
        <w:t xml:space="preserve"> </w:t>
      </w:r>
      <w:r w:rsidR="00783D80">
        <w:rPr>
          <w:sz w:val="24"/>
          <w:szCs w:val="24"/>
        </w:rPr>
        <w:t xml:space="preserve">navíc je vjezd náklaďákům zakázán. </w:t>
      </w:r>
    </w:p>
    <w:p w:rsidR="00783D80" w:rsidRDefault="00783D80" w:rsidP="00783D8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Obec upozorní písemně </w:t>
      </w:r>
      <w:r w:rsidR="003E1C93">
        <w:rPr>
          <w:sz w:val="24"/>
          <w:szCs w:val="24"/>
        </w:rPr>
        <w:t>obec Chrást a bude žádat řešení či kompenzaci.</w:t>
      </w:r>
      <w:r>
        <w:rPr>
          <w:sz w:val="24"/>
          <w:szCs w:val="24"/>
        </w:rPr>
        <w:t xml:space="preserve"> </w:t>
      </w:r>
    </w:p>
    <w:p w:rsidR="00BE5595" w:rsidRDefault="00BE5595" w:rsidP="00783D80">
      <w:pPr>
        <w:pStyle w:val="Bezmezer"/>
        <w:rPr>
          <w:sz w:val="24"/>
          <w:szCs w:val="24"/>
        </w:rPr>
      </w:pPr>
    </w:p>
    <w:p w:rsidR="00BE5595" w:rsidRPr="00783D80" w:rsidRDefault="00BE5595" w:rsidP="00783D8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3E1C93">
        <w:rPr>
          <w:sz w:val="24"/>
          <w:szCs w:val="24"/>
        </w:rPr>
        <w:t xml:space="preserve">opětovně osloví PMDP, byla </w:t>
      </w:r>
      <w:proofErr w:type="spellStart"/>
      <w:r w:rsidR="003E1C93">
        <w:rPr>
          <w:sz w:val="24"/>
          <w:szCs w:val="24"/>
        </w:rPr>
        <w:t>li</w:t>
      </w:r>
      <w:proofErr w:type="spellEnd"/>
      <w:r w:rsidR="003E1C93">
        <w:rPr>
          <w:sz w:val="24"/>
          <w:szCs w:val="24"/>
        </w:rPr>
        <w:t xml:space="preserve"> </w:t>
      </w:r>
      <w:proofErr w:type="gramStart"/>
      <w:r w:rsidR="003E1C93">
        <w:rPr>
          <w:sz w:val="24"/>
          <w:szCs w:val="24"/>
        </w:rPr>
        <w:t>by  možná</w:t>
      </w:r>
      <w:proofErr w:type="gramEnd"/>
      <w:r w:rsidR="003E1C93">
        <w:rPr>
          <w:sz w:val="24"/>
          <w:szCs w:val="24"/>
        </w:rPr>
        <w:t xml:space="preserve">  úprava jízdního řádu kvůli dlouhému čekání našich dětí po vyučování v</w:t>
      </w:r>
      <w:r>
        <w:rPr>
          <w:sz w:val="24"/>
          <w:szCs w:val="24"/>
        </w:rPr>
        <w:t xml:space="preserve"> Chrástu. </w:t>
      </w:r>
    </w:p>
    <w:p w:rsidR="004B2556" w:rsidRPr="00B46A3E" w:rsidRDefault="004B2556" w:rsidP="004B2556">
      <w:pPr>
        <w:pStyle w:val="Bezmezer"/>
        <w:rPr>
          <w:sz w:val="24"/>
          <w:szCs w:val="24"/>
        </w:rPr>
      </w:pPr>
    </w:p>
    <w:p w:rsidR="004B2556" w:rsidRDefault="004B2556" w:rsidP="004B2556">
      <w:pPr>
        <w:pStyle w:val="Bezmezer"/>
        <w:rPr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Zasedání ukončeno v 19:15 hod</w:t>
      </w:r>
    </w:p>
    <w:p w:rsidR="003B7177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 xml:space="preserve">Zapsala: </w:t>
      </w:r>
      <w:proofErr w:type="spellStart"/>
      <w:r w:rsidRPr="00B46A3E">
        <w:rPr>
          <w:rFonts w:ascii="Times New Roman" w:hAnsi="Times New Roman"/>
          <w:sz w:val="24"/>
          <w:szCs w:val="24"/>
        </w:rPr>
        <w:t>N.Konečná</w:t>
      </w:r>
      <w:proofErr w:type="spellEnd"/>
      <w:r w:rsidR="003B7177">
        <w:rPr>
          <w:rFonts w:ascii="Times New Roman" w:hAnsi="Times New Roman"/>
          <w:sz w:val="24"/>
          <w:szCs w:val="24"/>
        </w:rPr>
        <w:t xml:space="preserve">,     </w:t>
      </w:r>
    </w:p>
    <w:p w:rsidR="003B7177" w:rsidRDefault="003B7177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Default="003B7177" w:rsidP="004B255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 Smědčicích dne 22.2.2018</w:t>
      </w:r>
    </w:p>
    <w:p w:rsidR="003B7177" w:rsidRDefault="003B7177" w:rsidP="003B7177">
      <w:pPr>
        <w:pStyle w:val="Bezmezer"/>
        <w:rPr>
          <w:rFonts w:ascii="Times New Roman" w:hAnsi="Times New Roman"/>
        </w:rPr>
      </w:pPr>
    </w:p>
    <w:p w:rsidR="003B7177" w:rsidRDefault="003B7177" w:rsidP="003B7177">
      <w:pPr>
        <w:pStyle w:val="Bezmezer"/>
      </w:pPr>
      <w:r>
        <w:rPr>
          <w:rFonts w:ascii="Times New Roman" w:hAnsi="Times New Roman"/>
        </w:rPr>
        <w:t>Podpisy ověřovatelů:</w:t>
      </w:r>
    </w:p>
    <w:p w:rsidR="003B7177" w:rsidRDefault="003B7177" w:rsidP="003B7177">
      <w:pPr>
        <w:pStyle w:val="Bezmezer"/>
        <w:rPr>
          <w:rFonts w:ascii="Times New Roman" w:hAnsi="Times New Roman"/>
        </w:rPr>
      </w:pPr>
    </w:p>
    <w:p w:rsidR="003B7177" w:rsidRDefault="003B7177" w:rsidP="003B7177">
      <w:pPr>
        <w:pStyle w:val="Bezmezer"/>
      </w:pPr>
      <w:r>
        <w:rPr>
          <w:rFonts w:ascii="Times New Roman" w:hAnsi="Times New Roman"/>
        </w:rPr>
        <w:t>Místostarostka Pavlína Šmídová</w:t>
      </w:r>
    </w:p>
    <w:p w:rsidR="003B7177" w:rsidRDefault="003B7177" w:rsidP="003B7177">
      <w:pPr>
        <w:pStyle w:val="Bezmezer"/>
        <w:rPr>
          <w:rFonts w:ascii="Times New Roman" w:hAnsi="Times New Roman"/>
        </w:rPr>
      </w:pPr>
    </w:p>
    <w:p w:rsidR="003B7177" w:rsidRDefault="003B7177" w:rsidP="003B7177">
      <w:pPr>
        <w:pStyle w:val="Bezmezer"/>
      </w:pPr>
      <w:r>
        <w:rPr>
          <w:rFonts w:ascii="Times New Roman" w:hAnsi="Times New Roman"/>
        </w:rPr>
        <w:t>Příloha č.1- Oznámení o konání zasedání</w:t>
      </w:r>
    </w:p>
    <w:p w:rsidR="003B7177" w:rsidRDefault="003B7177" w:rsidP="003B7177">
      <w:pPr>
        <w:pStyle w:val="Bezmezer"/>
        <w:tabs>
          <w:tab w:val="left" w:pos="1980"/>
        </w:tabs>
      </w:pPr>
      <w:r>
        <w:rPr>
          <w:rFonts w:ascii="Times New Roman" w:hAnsi="Times New Roman"/>
        </w:rPr>
        <w:t xml:space="preserve">            č.2 - Prezenční listina</w:t>
      </w:r>
    </w:p>
    <w:p w:rsidR="003B7177" w:rsidRDefault="003B7177" w:rsidP="003B7177">
      <w:pPr>
        <w:pStyle w:val="Standard"/>
        <w:tabs>
          <w:tab w:val="left" w:pos="1980"/>
        </w:tabs>
      </w:pPr>
    </w:p>
    <w:p w:rsidR="003B7177" w:rsidRDefault="003B7177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BE5595" w:rsidRPr="00B46A3E" w:rsidRDefault="00BE5595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4B2556">
      <w:pPr>
        <w:pStyle w:val="Bezmezer"/>
        <w:rPr>
          <w:rFonts w:ascii="Times New Roman" w:hAnsi="Times New Roman"/>
          <w:sz w:val="24"/>
          <w:szCs w:val="24"/>
        </w:rPr>
      </w:pPr>
    </w:p>
    <w:p w:rsidR="004B2556" w:rsidRPr="00B46A3E" w:rsidRDefault="004B2556" w:rsidP="007A628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D0D37" w:rsidRDefault="007D0D37"/>
    <w:sectPr w:rsidR="007D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697"/>
    <w:multiLevelType w:val="hybridMultilevel"/>
    <w:tmpl w:val="10420F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F424A3"/>
    <w:multiLevelType w:val="hybridMultilevel"/>
    <w:tmpl w:val="2C2C21A8"/>
    <w:lvl w:ilvl="0" w:tplc="44D28B94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8104F"/>
    <w:multiLevelType w:val="hybridMultilevel"/>
    <w:tmpl w:val="72BABF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806168"/>
    <w:multiLevelType w:val="hybridMultilevel"/>
    <w:tmpl w:val="BEEAA0FC"/>
    <w:lvl w:ilvl="0" w:tplc="E82222B4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94460"/>
    <w:multiLevelType w:val="hybridMultilevel"/>
    <w:tmpl w:val="3B826690"/>
    <w:lvl w:ilvl="0" w:tplc="F15AC496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21967"/>
    <w:multiLevelType w:val="hybridMultilevel"/>
    <w:tmpl w:val="8D0810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F51B06"/>
    <w:multiLevelType w:val="hybridMultilevel"/>
    <w:tmpl w:val="2014F376"/>
    <w:lvl w:ilvl="0" w:tplc="F6BE5848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6A7EB9"/>
    <w:multiLevelType w:val="hybridMultilevel"/>
    <w:tmpl w:val="9E26B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B0C42"/>
    <w:multiLevelType w:val="hybridMultilevel"/>
    <w:tmpl w:val="D07A6C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8A"/>
    <w:rsid w:val="001D1816"/>
    <w:rsid w:val="001E57B6"/>
    <w:rsid w:val="00226547"/>
    <w:rsid w:val="003B7177"/>
    <w:rsid w:val="003E1C93"/>
    <w:rsid w:val="004642FE"/>
    <w:rsid w:val="004B2556"/>
    <w:rsid w:val="005022C4"/>
    <w:rsid w:val="005C679B"/>
    <w:rsid w:val="00646B13"/>
    <w:rsid w:val="006E5E37"/>
    <w:rsid w:val="0072002A"/>
    <w:rsid w:val="007266DF"/>
    <w:rsid w:val="007553D2"/>
    <w:rsid w:val="00783D80"/>
    <w:rsid w:val="007A628A"/>
    <w:rsid w:val="007B0C67"/>
    <w:rsid w:val="007D0D37"/>
    <w:rsid w:val="00884FA2"/>
    <w:rsid w:val="008D6153"/>
    <w:rsid w:val="008E35F6"/>
    <w:rsid w:val="00985651"/>
    <w:rsid w:val="009A025D"/>
    <w:rsid w:val="00B74BB9"/>
    <w:rsid w:val="00BC3097"/>
    <w:rsid w:val="00BC5A15"/>
    <w:rsid w:val="00BE5595"/>
    <w:rsid w:val="00C02FF0"/>
    <w:rsid w:val="00CA4AE2"/>
    <w:rsid w:val="00D0613B"/>
    <w:rsid w:val="00D72FB2"/>
    <w:rsid w:val="00E36DA9"/>
    <w:rsid w:val="00E41F83"/>
    <w:rsid w:val="00E438FA"/>
    <w:rsid w:val="00FB326F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0422"/>
  <w15:chartTrackingRefBased/>
  <w15:docId w15:val="{86A40BF0-3651-4CF5-A35E-B111FB1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B25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7A628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3B71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1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177"/>
    <w:rPr>
      <w:rFonts w:ascii="Segoe UI" w:eastAsia="Calibri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Konečná</dc:creator>
  <cp:keywords/>
  <dc:description/>
  <cp:lastModifiedBy>-</cp:lastModifiedBy>
  <cp:revision>10</cp:revision>
  <cp:lastPrinted>2019-01-24T18:51:00Z</cp:lastPrinted>
  <dcterms:created xsi:type="dcterms:W3CDTF">2018-02-20T18:26:00Z</dcterms:created>
  <dcterms:modified xsi:type="dcterms:W3CDTF">2019-02-26T16:42:00Z</dcterms:modified>
</cp:coreProperties>
</file>